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e4cb61e49479f" /><Relationship Type="http://schemas.openxmlformats.org/package/2006/relationships/metadata/core-properties" Target="/package/services/metadata/core-properties/d3580a4b085249edacdc9cdfd2b58c97.psmdcp" Id="R40c45028ea304a04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f42487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</w:rPr>
                    <w:t>TO: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操作: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通知时间: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进仓编号：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品名：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启运港：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目的地：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客户编号：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卸货港：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委托件数：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委托重量：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委托体积：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开航日期：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船名航次：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0"/>
                    </w:rPr>
                    <w:t>提单号：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18"/>
                    </w:rPr>
                    <w:t>前进仓！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HW21041274F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2021-04-06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陈辉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黄卿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2021-04-11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HO CHI MINH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HO CHI MINH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江苏盛明供应链管理有限公司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CIRCULAR MOULD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2021/4/8 22:00:00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4"/>
                      <w:color w:val="FF0000"/>
                    </w:rPr>
                    <w:t>2021/4/8 17:00:00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  <w:color w:val="FF0000"/>
                    </w:rPr>
                    <w:t>HW21041274F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HW21041274F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13PACKAGES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10620.00KGS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20"/>
                    </w:rPr>
                    <w:t>7.76CBM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61486989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  <w:r w:rsidR="00D6192E">
        <w:noProof/>
        <w:rPr/>
        <w:pict>
          <v:shape id="_x0000_sf42487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="00116DE8" w:rsidP="00116DE8" w:rsidRDefault="00116DE8">
                  <w:proofErr w:type="gramStart"/>
                  <w:r>
                    <w:rPr>
                      <w:rFonts w:hint="eastAsia" w:ascii="微软雅黑" w:eastAsia="微软雅黑"/>
                      <w:sz w:val="18"/>
                    </w:rPr>
                    <w:t>黄卿</w:t>
                  </w:r>
                  <w:proofErr w:type="gramEnd"/>
                </w:p>
              </w:txbxContent>
            </v:textbox>
          </v:shape>
          <v:shapetype id="_x0000_t202" coordsize="21600,21600" o:spt="202" path="m,l,21600r21600,l21600,xe">
            <v:stroke joinstyle="miter"/>
            <v:path gradientshapeok="true" o:connecttype="rect"/>
          </v:shapety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